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82" w:rsidRDefault="0087656E">
      <w:pPr>
        <w:pStyle w:val="Heading4"/>
      </w:pPr>
      <w:r>
        <w:t>Resume Of Michael S. DeVries</w:t>
      </w:r>
    </w:p>
    <w:p w:rsidR="00292682" w:rsidRDefault="00292682"/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32 Cove Road 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Melbourne Beach, FL 32951 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6">
        <w:r>
          <w:rPr>
            <w:color w:val="0000FF"/>
            <w:sz w:val="20"/>
            <w:szCs w:val="20"/>
            <w:u w:val="single"/>
          </w:rPr>
          <w:t>Michael.DeVries@TheVCF.com</w:t>
        </w:r>
      </w:hyperlink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Resume / Technical Summary: </w:t>
      </w:r>
      <w:hyperlink r:id="rId7">
        <w:r>
          <w:rPr>
            <w:color w:val="0000FF"/>
            <w:sz w:val="20"/>
            <w:szCs w:val="20"/>
            <w:u w:val="single"/>
          </w:rPr>
          <w:t>http://www.TheVCF.com/resumes/msdtechsum.htm</w:t>
        </w:r>
      </w:hyperlink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Consulting Biographical Resume (/CV):  </w:t>
      </w:r>
      <w:hyperlink r:id="rId8">
        <w:r>
          <w:rPr>
            <w:color w:val="0000FF"/>
            <w:sz w:val="20"/>
            <w:szCs w:val="20"/>
            <w:u w:val="single"/>
          </w:rPr>
          <w:t>http://www.TheVCF.com/resumes/msdbio.htm</w:t>
        </w:r>
      </w:hyperlink>
    </w:p>
    <w:p w:rsidR="00292682" w:rsidRDefault="0029268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tbl>
      <w:tblPr>
        <w:tblStyle w:val="a"/>
        <w:tblW w:w="97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94"/>
        <w:gridCol w:w="8262"/>
      </w:tblGrid>
      <w:tr w:rsidR="00292682">
        <w:tc>
          <w:tcPr>
            <w:tcW w:w="1494" w:type="dxa"/>
          </w:tcPr>
          <w:p w:rsidR="00292682" w:rsidRDefault="0087656E">
            <w:pPr>
              <w:widowControl w:val="0"/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Objective:</w:t>
            </w:r>
          </w:p>
        </w:tc>
        <w:tc>
          <w:tcPr>
            <w:tcW w:w="8262" w:type="dxa"/>
          </w:tcPr>
          <w:p w:rsidR="00292682" w:rsidRDefault="0087656E" w:rsidP="00B53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 valuable contributor to a high performance team utilizing my versatile set of skills and extensive experience in the computer software/IT industry to improve the efficiency, productivity and profitability of an excellent company</w:t>
            </w:r>
            <w:r w:rsidR="00B531FF"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="00B531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which may be performed remotely/virtually.</w:t>
            </w:r>
          </w:p>
        </w:tc>
      </w:tr>
    </w:tbl>
    <w:p w:rsidR="00292682" w:rsidRDefault="00292682">
      <w:pPr>
        <w:widowControl w:val="0"/>
        <w:tabs>
          <w:tab w:val="left" w:pos="8280"/>
        </w:tabs>
        <w:rPr>
          <w:sz w:val="20"/>
          <w:szCs w:val="20"/>
        </w:rPr>
      </w:pPr>
    </w:p>
    <w:p w:rsidR="00292682" w:rsidRDefault="0087656E">
      <w:pPr>
        <w:widowControl w:val="0"/>
        <w:tabs>
          <w:tab w:val="left" w:pos="351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Technical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Skills</w:t>
      </w:r>
    </w:p>
    <w:p w:rsidR="00292682" w:rsidRDefault="00292682">
      <w:pPr>
        <w:widowControl w:val="0"/>
        <w:tabs>
          <w:tab w:val="left" w:pos="3510"/>
        </w:tabs>
        <w:rPr>
          <w:sz w:val="20"/>
          <w:szCs w:val="20"/>
        </w:rPr>
      </w:pPr>
    </w:p>
    <w:tbl>
      <w:tblPr>
        <w:tblStyle w:val="a0"/>
        <w:tblW w:w="97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8262"/>
      </w:tblGrid>
      <w:tr w:rsidR="00292682">
        <w:tc>
          <w:tcPr>
            <w:tcW w:w="1494" w:type="dxa"/>
          </w:tcPr>
          <w:p w:rsidR="00292682" w:rsidRDefault="0087656E">
            <w:pPr>
              <w:widowControl w:val="0"/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Programming Languages:</w:t>
            </w:r>
          </w:p>
        </w:tc>
        <w:tc>
          <w:tcPr>
            <w:tcW w:w="8262" w:type="dxa"/>
          </w:tcPr>
          <w:p w:rsidR="00292682" w:rsidRDefault="0087656E">
            <w:pPr>
              <w:widowControl w:val="0"/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C# .Net, FORTRAN, HTML, LISP, Object Pascal, Pascal, PowerShell, PROLOG, </w:t>
            </w:r>
            <w:proofErr w:type="spellStart"/>
            <w:r>
              <w:rPr>
                <w:sz w:val="20"/>
                <w:szCs w:val="20"/>
              </w:rPr>
              <w:t>PySpark</w:t>
            </w:r>
            <w:proofErr w:type="spellEnd"/>
            <w:r>
              <w:rPr>
                <w:sz w:val="20"/>
                <w:szCs w:val="20"/>
              </w:rPr>
              <w:t>, Python (</w:t>
            </w:r>
            <w:proofErr w:type="spellStart"/>
            <w:r>
              <w:rPr>
                <w:sz w:val="20"/>
                <w:szCs w:val="20"/>
              </w:rPr>
              <w:t>Matplotlib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Numpy</w:t>
            </w:r>
            <w:proofErr w:type="spellEnd"/>
            <w:r>
              <w:rPr>
                <w:sz w:val="20"/>
                <w:szCs w:val="20"/>
              </w:rPr>
              <w:t xml:space="preserve">, Panda, </w:t>
            </w:r>
            <w:proofErr w:type="spellStart"/>
            <w:r>
              <w:rPr>
                <w:sz w:val="20"/>
                <w:szCs w:val="20"/>
              </w:rPr>
              <w:t>Scikit</w:t>
            </w:r>
            <w:proofErr w:type="spellEnd"/>
            <w:r>
              <w:rPr>
                <w:sz w:val="20"/>
                <w:szCs w:val="20"/>
              </w:rPr>
              <w:t>-learn), R, Smalltalk/V Mac, SQL, Visual Basic / VB Script / VBA, XML</w:t>
            </w:r>
          </w:p>
        </w:tc>
      </w:tr>
      <w:tr w:rsidR="00292682">
        <w:tc>
          <w:tcPr>
            <w:tcW w:w="1494" w:type="dxa"/>
          </w:tcPr>
          <w:p w:rsidR="00292682" w:rsidRDefault="0087656E">
            <w:pPr>
              <w:widowControl w:val="0"/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Software Tools:</w:t>
            </w:r>
          </w:p>
        </w:tc>
        <w:tc>
          <w:tcPr>
            <w:tcW w:w="8262" w:type="dxa"/>
          </w:tcPr>
          <w:p w:rsidR="00292682" w:rsidRDefault="0087656E">
            <w:pPr>
              <w:widowControl w:val="0"/>
              <w:tabs>
                <w:tab w:val="left" w:pos="351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Jupyter</w:t>
            </w:r>
            <w:proofErr w:type="spellEnd"/>
            <w:r>
              <w:rPr>
                <w:sz w:val="20"/>
                <w:szCs w:val="20"/>
              </w:rPr>
              <w:t xml:space="preserve"> Notebooks, MATLAB, Microsoft Azure Machine Learning Studio, Microsoft SQL Server Reporting Services (SSRS), R Studio, Tableau, Zeppelin Notebooks (Machine Learning, Data Analytics and Data Visualization tools); Amazon Web Services (AWS), Microsoft Azure, Kore.ai (Conversational User Interfaces / Chat Bots); </w:t>
            </w:r>
            <w:proofErr w:type="spellStart"/>
            <w:r>
              <w:rPr>
                <w:sz w:val="20"/>
                <w:szCs w:val="20"/>
              </w:rPr>
              <w:t>AutoIt</w:t>
            </w:r>
            <w:proofErr w:type="spellEnd"/>
            <w:r>
              <w:rPr>
                <w:sz w:val="20"/>
                <w:szCs w:val="20"/>
              </w:rPr>
              <w:t xml:space="preserve">, Blue Prism, PS Tools, </w:t>
            </w:r>
            <w:proofErr w:type="spellStart"/>
            <w:r>
              <w:rPr>
                <w:sz w:val="20"/>
                <w:szCs w:val="20"/>
              </w:rPr>
              <w:t>QualityWorks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QuickTest</w:t>
            </w:r>
            <w:proofErr w:type="spellEnd"/>
            <w:r>
              <w:rPr>
                <w:sz w:val="20"/>
                <w:szCs w:val="20"/>
              </w:rPr>
              <w:t xml:space="preserve"> Professional (QTP) / Unified Functional Testing (UFT), Rational Robot, </w:t>
            </w:r>
            <w:proofErr w:type="spellStart"/>
            <w:r>
              <w:rPr>
                <w:sz w:val="20"/>
                <w:szCs w:val="20"/>
              </w:rPr>
              <w:t>SilkTest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Sikuli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SoapUI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WinRunner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Xrunner</w:t>
            </w:r>
            <w:proofErr w:type="spellEnd"/>
            <w:r>
              <w:rPr>
                <w:sz w:val="20"/>
                <w:szCs w:val="20"/>
              </w:rPr>
              <w:t xml:space="preserve"> (Automation Tools); APACHE (Business Process Re-engineering tool); </w:t>
            </w:r>
            <w:proofErr w:type="spellStart"/>
            <w:r>
              <w:rPr>
                <w:sz w:val="20"/>
                <w:szCs w:val="20"/>
              </w:rPr>
              <w:t>Atlassian’s</w:t>
            </w:r>
            <w:proofErr w:type="spellEnd"/>
            <w:r>
              <w:rPr>
                <w:sz w:val="20"/>
                <w:szCs w:val="20"/>
              </w:rPr>
              <w:t xml:space="preserve"> JIRA and </w:t>
            </w:r>
            <w:proofErr w:type="spellStart"/>
            <w:r>
              <w:rPr>
                <w:sz w:val="20"/>
                <w:szCs w:val="20"/>
              </w:rPr>
              <w:t>GreenHopper</w:t>
            </w:r>
            <w:proofErr w:type="spellEnd"/>
            <w:r>
              <w:rPr>
                <w:sz w:val="20"/>
                <w:szCs w:val="20"/>
              </w:rPr>
              <w:t xml:space="preserve"> (Agile / Scrum tools); Key/ADW/IEW, INCASE (CASE tools); Oberon, Virtual Software Factory (VSF) (Meta-CASE tools); Crucible (Code Review tools); Microsoft Access and Delphi (GUI development / prototyping tools); Eclipse, Microsoft Visual Studio (IDEs); Doors, </w:t>
            </w:r>
            <w:proofErr w:type="spellStart"/>
            <w:r>
              <w:rPr>
                <w:sz w:val="20"/>
                <w:szCs w:val="20"/>
              </w:rPr>
              <w:t>Rational’s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RequisitePro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Starbase’s</w:t>
            </w:r>
            <w:proofErr w:type="spellEnd"/>
            <w:r>
              <w:rPr>
                <w:sz w:val="20"/>
                <w:szCs w:val="20"/>
              </w:rPr>
              <w:t xml:space="preserve"> Caliber RM (Requirements Management Tools); </w:t>
            </w:r>
            <w:proofErr w:type="spellStart"/>
            <w:r>
              <w:rPr>
                <w:sz w:val="20"/>
                <w:szCs w:val="20"/>
              </w:rPr>
              <w:t>Clearcase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Clearquest</w:t>
            </w:r>
            <w:proofErr w:type="spellEnd"/>
            <w:r>
              <w:rPr>
                <w:sz w:val="20"/>
                <w:szCs w:val="20"/>
              </w:rPr>
              <w:t xml:space="preserve">, PVCS, Remedy, </w:t>
            </w:r>
            <w:proofErr w:type="spellStart"/>
            <w:r>
              <w:rPr>
                <w:sz w:val="20"/>
                <w:szCs w:val="20"/>
              </w:rPr>
              <w:t>Soffront’s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Trackweb</w:t>
            </w:r>
            <w:proofErr w:type="spellEnd"/>
            <w:r>
              <w:rPr>
                <w:sz w:val="20"/>
                <w:szCs w:val="20"/>
              </w:rPr>
              <w:t xml:space="preserve"> and Subversion (Software Change Management / Version Control Tools); </w:t>
            </w:r>
            <w:proofErr w:type="spellStart"/>
            <w:r>
              <w:rPr>
                <w:sz w:val="20"/>
                <w:szCs w:val="20"/>
              </w:rPr>
              <w:t>TestManager</w:t>
            </w:r>
            <w:proofErr w:type="spellEnd"/>
            <w:r>
              <w:rPr>
                <w:sz w:val="20"/>
                <w:szCs w:val="20"/>
              </w:rPr>
              <w:t xml:space="preserve">, Test Director and Zephyr (Test Management Tools) VMWare (Virtualization tools) Dreamweaver, Fireworks, </w:t>
            </w:r>
            <w:proofErr w:type="spellStart"/>
            <w:r>
              <w:rPr>
                <w:sz w:val="20"/>
                <w:szCs w:val="20"/>
              </w:rPr>
              <w:t>Sharepoint</w:t>
            </w:r>
            <w:proofErr w:type="spellEnd"/>
            <w:r>
              <w:rPr>
                <w:sz w:val="20"/>
                <w:szCs w:val="20"/>
              </w:rPr>
              <w:t xml:space="preserve"> and WordPress (Web Page development tools); Microsoft Office, Access, </w:t>
            </w: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>, Project, Publisher and Visio</w:t>
            </w:r>
          </w:p>
        </w:tc>
      </w:tr>
      <w:tr w:rsidR="00292682">
        <w:tc>
          <w:tcPr>
            <w:tcW w:w="1494" w:type="dxa"/>
          </w:tcPr>
          <w:p w:rsidR="00292682" w:rsidRDefault="0087656E">
            <w:pPr>
              <w:widowControl w:val="0"/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Databases and related Tools:</w:t>
            </w:r>
          </w:p>
        </w:tc>
        <w:tc>
          <w:tcPr>
            <w:tcW w:w="8262" w:type="dxa"/>
          </w:tcPr>
          <w:p w:rsidR="00292682" w:rsidRDefault="0087656E">
            <w:pPr>
              <w:widowControl w:val="0"/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DB2, DB2/400, Hadoop, Hive, Informix, Microsoft Access, Microsoft SQL Server, Microsoft SQL Server Integration Services (SSIS), Microsoft SQL Server Management Studio, MySQL, Oracle, RRD, Spark, Sybase, Toad</w:t>
            </w:r>
          </w:p>
        </w:tc>
      </w:tr>
      <w:tr w:rsidR="00292682">
        <w:tc>
          <w:tcPr>
            <w:tcW w:w="1494" w:type="dxa"/>
          </w:tcPr>
          <w:p w:rsidR="00292682" w:rsidRDefault="0087656E">
            <w:pPr>
              <w:widowControl w:val="0"/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Methodologies:</w:t>
            </w:r>
          </w:p>
        </w:tc>
        <w:tc>
          <w:tcPr>
            <w:tcW w:w="8262" w:type="dxa"/>
          </w:tcPr>
          <w:p w:rsidR="00292682" w:rsidRDefault="0087656E">
            <w:pPr>
              <w:widowControl w:val="0"/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/ Scrum, Application Development Effectiveness (IBM), Application Solutions Life Cycle Consulting Methodology (IBM), Business Process Improvement (BPI), Object/Data/Process Modeling (multiple notations) Information Engineering, JRM/JAD/RAD, Rational Unified Process (RUP), Software Selection, Solution 2000 (IBM's Year 2000 methodology), Systems Life Cycle (EDS)</w:t>
            </w:r>
          </w:p>
        </w:tc>
      </w:tr>
    </w:tbl>
    <w:p w:rsidR="00292682" w:rsidRDefault="00292682">
      <w:pPr>
        <w:widowControl w:val="0"/>
        <w:tabs>
          <w:tab w:val="left" w:pos="8280"/>
        </w:tabs>
        <w:rPr>
          <w:sz w:val="20"/>
          <w:szCs w:val="20"/>
        </w:rPr>
      </w:pPr>
    </w:p>
    <w:p w:rsidR="00292682" w:rsidRDefault="0087656E">
      <w:r>
        <w:br w:type="page"/>
      </w:r>
    </w:p>
    <w:p w:rsidR="00292682" w:rsidRDefault="0087656E">
      <w:pPr>
        <w:widowControl w:val="0"/>
        <w:tabs>
          <w:tab w:val="left" w:pos="8280"/>
        </w:tabs>
        <w:ind w:left="-90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Professional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Experience</w:t>
      </w:r>
    </w:p>
    <w:p w:rsidR="00292682" w:rsidRDefault="00292682">
      <w:pPr>
        <w:widowControl w:val="0"/>
        <w:tabs>
          <w:tab w:val="left" w:pos="8280"/>
        </w:tabs>
        <w:ind w:left="-900"/>
        <w:rPr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proofErr w:type="gramStart"/>
      <w:r>
        <w:rPr>
          <w:color w:val="333333"/>
          <w:sz w:val="20"/>
          <w:szCs w:val="20"/>
        </w:rPr>
        <w:t>March 2022-Present, March 2003-July 2004.</w:t>
      </w:r>
      <w:proofErr w:type="gramEnd"/>
      <w:r>
        <w:rPr>
          <w:color w:val="333333"/>
          <w:sz w:val="20"/>
          <w:szCs w:val="20"/>
        </w:rPr>
        <w:t xml:space="preserve"> September 2005-May 2006 </w:t>
      </w:r>
      <w:r>
        <w:rPr>
          <w:b/>
          <w:sz w:val="20"/>
          <w:szCs w:val="20"/>
        </w:rPr>
        <w:t xml:space="preserve">Principal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Virtual Consulting Firm Melbourne Beach</w:t>
      </w:r>
      <w:r>
        <w:rPr>
          <w:color w:val="333333"/>
          <w:sz w:val="20"/>
          <w:szCs w:val="20"/>
        </w:rPr>
        <w:t>, FL</w:t>
      </w:r>
    </w:p>
    <w:p w:rsidR="00292682" w:rsidRDefault="0087656E">
      <w:pPr>
        <w:rPr>
          <w:color w:val="333333"/>
          <w:sz w:val="20"/>
          <w:szCs w:val="20"/>
        </w:rPr>
      </w:pPr>
      <w:r>
        <w:rPr>
          <w:sz w:val="20"/>
          <w:szCs w:val="20"/>
        </w:rPr>
        <w:t>Founded and acted in the role of Principal, with primary business and management responsibilities for a global virtual consulting firm consisting of remotely distributed consultants and business partners.</w:t>
      </w:r>
    </w:p>
    <w:p w:rsidR="00292682" w:rsidRDefault="00292682">
      <w:pPr>
        <w:ind w:hanging="900"/>
        <w:rPr>
          <w:color w:val="333333"/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July 2012 - March 2022 </w:t>
      </w:r>
      <w:r>
        <w:rPr>
          <w:b/>
          <w:sz w:val="20"/>
          <w:szCs w:val="20"/>
        </w:rPr>
        <w:t xml:space="preserve">Enterprise Architect, Software Engineer </w:t>
      </w:r>
      <w:r>
        <w:rPr>
          <w:sz w:val="20"/>
          <w:szCs w:val="20"/>
        </w:rPr>
        <w:t>L3Harris Technologies /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Harris Corporation </w:t>
      </w:r>
      <w:r>
        <w:rPr>
          <w:color w:val="333333"/>
          <w:sz w:val="20"/>
          <w:szCs w:val="20"/>
        </w:rPr>
        <w:t>Palm Bay, FL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Acted in the role of Enterprise Architect for Harris' Corporate IT Enterprise Architecture and Strategy and Planning groups and of a Lead Automation Engineer for Harris’ Engineering Information Technology (EIT) group: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Developed Proofs of Concept (POCs) of Artificial Intelligence (AI), Machine Learning (ML), Data Analytics and/or Data Visualization solutions using Hadoop/Hive, </w:t>
      </w:r>
      <w:proofErr w:type="spellStart"/>
      <w:r>
        <w:rPr>
          <w:color w:val="000000"/>
          <w:sz w:val="20"/>
          <w:szCs w:val="20"/>
        </w:rPr>
        <w:t>Jupyter</w:t>
      </w:r>
      <w:proofErr w:type="spellEnd"/>
      <w:r>
        <w:rPr>
          <w:color w:val="000000"/>
          <w:sz w:val="20"/>
          <w:szCs w:val="20"/>
        </w:rPr>
        <w:t xml:space="preserve"> Notebooks, MATLAB; </w:t>
      </w:r>
      <w:proofErr w:type="spellStart"/>
      <w:r>
        <w:rPr>
          <w:color w:val="000000"/>
          <w:sz w:val="20"/>
          <w:szCs w:val="20"/>
        </w:rPr>
        <w:t>PySpark</w:t>
      </w:r>
      <w:proofErr w:type="spellEnd"/>
      <w:r>
        <w:rPr>
          <w:color w:val="000000"/>
          <w:sz w:val="20"/>
          <w:szCs w:val="20"/>
        </w:rPr>
        <w:t>, Python (</w:t>
      </w:r>
      <w:proofErr w:type="spellStart"/>
      <w:r>
        <w:rPr>
          <w:color w:val="000000"/>
          <w:sz w:val="20"/>
          <w:szCs w:val="20"/>
        </w:rPr>
        <w:t>Matplotlib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Numpy</w:t>
      </w:r>
      <w:proofErr w:type="spellEnd"/>
      <w:r>
        <w:rPr>
          <w:color w:val="000000"/>
          <w:sz w:val="20"/>
          <w:szCs w:val="20"/>
        </w:rPr>
        <w:t xml:space="preserve">, Panda, </w:t>
      </w:r>
      <w:proofErr w:type="spellStart"/>
      <w:r>
        <w:rPr>
          <w:color w:val="000000"/>
          <w:sz w:val="20"/>
          <w:szCs w:val="20"/>
        </w:rPr>
        <w:t>Scikit</w:t>
      </w:r>
      <w:proofErr w:type="spellEnd"/>
      <w:r>
        <w:rPr>
          <w:color w:val="000000"/>
          <w:sz w:val="20"/>
          <w:szCs w:val="20"/>
        </w:rPr>
        <w:t xml:space="preserve">-learn), Microsoft Azure Machine Learning (AML) and Microsoft Azure Machine Learning Studio, Microsoft SQL Server Reporting Services (SSRS) and Tableau. 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Developed Proofs of Concept (POCs) of Conversational User Interfaces (CUIs), a.k.a. </w:t>
      </w:r>
      <w:proofErr w:type="spellStart"/>
      <w:r>
        <w:rPr>
          <w:color w:val="000000"/>
          <w:sz w:val="20"/>
          <w:szCs w:val="20"/>
        </w:rPr>
        <w:t>Chatbots</w:t>
      </w:r>
      <w:proofErr w:type="spellEnd"/>
      <w:r>
        <w:rPr>
          <w:color w:val="000000"/>
          <w:sz w:val="20"/>
          <w:szCs w:val="20"/>
        </w:rPr>
        <w:t>, in Microsoft Azure, Amazon Web Services (AWS), and Kore.ai.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Developed the technical architecture for the Digital Revolution Project, which contributed to the adoption of the Digital Transformation IT SGP (Strategic Growth Plan) Theme.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Designed, developed and implemented a variety of business process automation (BPA) / robotic process automation (RPA) systems using Blue Prism, C# .Net, </w:t>
      </w:r>
      <w:proofErr w:type="spellStart"/>
      <w:r>
        <w:rPr>
          <w:color w:val="000000"/>
          <w:sz w:val="20"/>
          <w:szCs w:val="20"/>
        </w:rPr>
        <w:t>AutoIt</w:t>
      </w:r>
      <w:proofErr w:type="spellEnd"/>
      <w:r>
        <w:rPr>
          <w:color w:val="000000"/>
          <w:sz w:val="20"/>
          <w:szCs w:val="20"/>
        </w:rPr>
        <w:t xml:space="preserve">, Microsoft Access, QTP/UFT, </w:t>
      </w:r>
      <w:proofErr w:type="spellStart"/>
      <w:r>
        <w:rPr>
          <w:color w:val="000000"/>
          <w:sz w:val="20"/>
          <w:szCs w:val="20"/>
        </w:rPr>
        <w:t>Sikuli</w:t>
      </w:r>
      <w:proofErr w:type="spellEnd"/>
      <w:r>
        <w:rPr>
          <w:color w:val="000000"/>
          <w:sz w:val="20"/>
          <w:szCs w:val="20"/>
        </w:rPr>
        <w:t xml:space="preserve">, JIRA, Remedy, Subversion, </w:t>
      </w:r>
      <w:proofErr w:type="spellStart"/>
      <w:r>
        <w:rPr>
          <w:color w:val="000000"/>
          <w:sz w:val="20"/>
          <w:szCs w:val="20"/>
        </w:rPr>
        <w:t>ClearQuest</w:t>
      </w:r>
      <w:proofErr w:type="spellEnd"/>
      <w:r>
        <w:rPr>
          <w:color w:val="000000"/>
          <w:sz w:val="20"/>
          <w:szCs w:val="20"/>
        </w:rPr>
        <w:t xml:space="preserve">, VB Script, VBA, PowerShell, SQL, XML, HTML, </w:t>
      </w:r>
      <w:proofErr w:type="spellStart"/>
      <w:r>
        <w:rPr>
          <w:color w:val="000000"/>
          <w:sz w:val="20"/>
          <w:szCs w:val="20"/>
        </w:rPr>
        <w:t>Sharepoint</w:t>
      </w:r>
      <w:proofErr w:type="spellEnd"/>
      <w:r>
        <w:rPr>
          <w:color w:val="000000"/>
          <w:sz w:val="20"/>
          <w:szCs w:val="20"/>
        </w:rPr>
        <w:t>, VMWare, and/or Microsoft Office applications.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Spearheaded the design and development of an Automated Project Management System (APMS) using </w:t>
      </w:r>
      <w:proofErr w:type="spellStart"/>
      <w:r>
        <w:rPr>
          <w:color w:val="000000"/>
          <w:sz w:val="20"/>
          <w:szCs w:val="20"/>
        </w:rPr>
        <w:t>AutoIt</w:t>
      </w:r>
      <w:proofErr w:type="spellEnd"/>
      <w:r>
        <w:rPr>
          <w:color w:val="000000"/>
          <w:sz w:val="20"/>
          <w:szCs w:val="20"/>
        </w:rPr>
        <w:t>, JIRA, Microsoft Office applications and Microsoft SQL Server.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Designed, developed and implemented an automation framework and architecture (/Automated Test Management System (ATMS)) to support the development, management, execution, and reporting of the results of automated tests using Microsoft Access, </w:t>
      </w:r>
      <w:proofErr w:type="spellStart"/>
      <w:r>
        <w:rPr>
          <w:color w:val="000000"/>
          <w:sz w:val="20"/>
          <w:szCs w:val="20"/>
        </w:rPr>
        <w:t>AutoIt</w:t>
      </w:r>
      <w:proofErr w:type="spellEnd"/>
      <w:r>
        <w:rPr>
          <w:color w:val="000000"/>
          <w:sz w:val="20"/>
          <w:szCs w:val="20"/>
        </w:rPr>
        <w:t xml:space="preserve">, HP's </w:t>
      </w:r>
      <w:proofErr w:type="spellStart"/>
      <w:r>
        <w:rPr>
          <w:color w:val="000000"/>
          <w:sz w:val="20"/>
          <w:szCs w:val="20"/>
        </w:rPr>
        <w:t>QuickTest</w:t>
      </w:r>
      <w:proofErr w:type="spellEnd"/>
      <w:r>
        <w:rPr>
          <w:color w:val="000000"/>
          <w:sz w:val="20"/>
          <w:szCs w:val="20"/>
        </w:rPr>
        <w:t xml:space="preserve"> Professional (QTP)/Unified Functional Testing (UFT) and </w:t>
      </w:r>
      <w:proofErr w:type="spellStart"/>
      <w:r>
        <w:rPr>
          <w:color w:val="000000"/>
          <w:sz w:val="20"/>
          <w:szCs w:val="20"/>
        </w:rPr>
        <w:t>Sikuli</w:t>
      </w:r>
      <w:proofErr w:type="spellEnd"/>
      <w:r>
        <w:rPr>
          <w:color w:val="000000"/>
          <w:sz w:val="20"/>
          <w:szCs w:val="20"/>
        </w:rPr>
        <w:t>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Spearheaded the design, development and implementation of an automation framework in C# .Net, OData, Selenium and </w:t>
      </w:r>
      <w:proofErr w:type="spellStart"/>
      <w:r>
        <w:rPr>
          <w:color w:val="000000"/>
          <w:sz w:val="20"/>
          <w:szCs w:val="20"/>
        </w:rPr>
        <w:t>SpecFlow</w:t>
      </w:r>
      <w:proofErr w:type="spellEnd"/>
      <w:r>
        <w:rPr>
          <w:color w:val="000000"/>
          <w:sz w:val="20"/>
          <w:szCs w:val="20"/>
        </w:rPr>
        <w:t xml:space="preserve"> to support the integration of automated tests developed in these technologies with the Automated Test Management System.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Developed a number of </w:t>
      </w:r>
      <w:proofErr w:type="spellStart"/>
      <w:r>
        <w:rPr>
          <w:color w:val="000000"/>
          <w:sz w:val="20"/>
          <w:szCs w:val="20"/>
        </w:rPr>
        <w:t>NuGet</w:t>
      </w:r>
      <w:proofErr w:type="spellEnd"/>
      <w:r>
        <w:rPr>
          <w:color w:val="000000"/>
          <w:sz w:val="20"/>
          <w:szCs w:val="20"/>
        </w:rPr>
        <w:t xml:space="preserve"> packages in C# .Net for reuse using </w:t>
      </w:r>
      <w:proofErr w:type="spellStart"/>
      <w:r>
        <w:rPr>
          <w:color w:val="000000"/>
          <w:sz w:val="20"/>
          <w:szCs w:val="20"/>
        </w:rPr>
        <w:t>ProGet</w:t>
      </w:r>
      <w:proofErr w:type="spellEnd"/>
      <w:r>
        <w:rPr>
          <w:color w:val="000000"/>
          <w:sz w:val="20"/>
          <w:szCs w:val="20"/>
        </w:rPr>
        <w:t xml:space="preserve"> and Jenkins.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Designed, developed and implemented automated systems for the automatic generation of automated test outlines/code from test procedures input in Microsoft Excel, Word or Visio formats.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Developed and executed automated tests for a variety of manufacturing applications using QTP/UFT, </w:t>
      </w:r>
      <w:proofErr w:type="spellStart"/>
      <w:r>
        <w:rPr>
          <w:color w:val="000000"/>
          <w:sz w:val="20"/>
          <w:szCs w:val="20"/>
        </w:rPr>
        <w:t>AutoIt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Sikuli</w:t>
      </w:r>
      <w:proofErr w:type="spellEnd"/>
      <w:r>
        <w:rPr>
          <w:color w:val="000000"/>
          <w:sz w:val="20"/>
          <w:szCs w:val="20"/>
        </w:rPr>
        <w:t xml:space="preserve"> automation tools.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Trained team members in automation methods, tools, standards and best practices.</w:t>
      </w:r>
    </w:p>
    <w:p w:rsidR="00292682" w:rsidRDefault="00292682">
      <w:pPr>
        <w:ind w:hanging="900"/>
        <w:rPr>
          <w:color w:val="333333"/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August 2009 - July 2012 </w:t>
      </w:r>
      <w:r>
        <w:rPr>
          <w:b/>
          <w:sz w:val="20"/>
          <w:szCs w:val="20"/>
        </w:rPr>
        <w:t>Senior Software Engineer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CTG </w:t>
      </w:r>
      <w:r>
        <w:rPr>
          <w:sz w:val="20"/>
          <w:szCs w:val="20"/>
        </w:rPr>
        <w:tab/>
      </w:r>
      <w:r>
        <w:rPr>
          <w:color w:val="333333"/>
          <w:sz w:val="20"/>
          <w:szCs w:val="20"/>
        </w:rPr>
        <w:t>Melbourne, FL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Acted in the roles of Business Analyst / Systems Engineer and Software Tester for an inventory control system for a major snack food manufacturing company, including the:  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Design, development and implementation of an automated project management system using Microsoft Access, Microsoft Excel, Microsoft Project and </w:t>
      </w:r>
      <w:proofErr w:type="spellStart"/>
      <w:r>
        <w:rPr>
          <w:color w:val="000000"/>
          <w:sz w:val="20"/>
          <w:szCs w:val="20"/>
        </w:rPr>
        <w:t>AutoIt</w:t>
      </w:r>
      <w:proofErr w:type="spellEnd"/>
      <w:r>
        <w:rPr>
          <w:color w:val="000000"/>
          <w:sz w:val="20"/>
          <w:szCs w:val="20"/>
        </w:rPr>
        <w:t>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Design, development and implementation of a test lab management and an automated testing framework and architecture using </w:t>
      </w:r>
      <w:proofErr w:type="spellStart"/>
      <w:r>
        <w:rPr>
          <w:color w:val="000000"/>
          <w:sz w:val="20"/>
          <w:szCs w:val="20"/>
        </w:rPr>
        <w:t>AutoIt</w:t>
      </w:r>
      <w:proofErr w:type="spellEnd"/>
      <w:r>
        <w:rPr>
          <w:color w:val="000000"/>
          <w:sz w:val="20"/>
          <w:szCs w:val="20"/>
        </w:rPr>
        <w:t>, Microsoft Access, PS Tools, PVCS and VMWare.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Design, development and execution of automated tests using </w:t>
      </w:r>
      <w:proofErr w:type="spellStart"/>
      <w:r>
        <w:rPr>
          <w:color w:val="000000"/>
          <w:sz w:val="20"/>
          <w:szCs w:val="20"/>
        </w:rPr>
        <w:t>AutoIt</w:t>
      </w:r>
      <w:proofErr w:type="spellEnd"/>
      <w:r>
        <w:rPr>
          <w:color w:val="000000"/>
          <w:sz w:val="20"/>
          <w:szCs w:val="20"/>
        </w:rPr>
        <w:t>, PS Tools and Microsoft Access.</w:t>
      </w:r>
    </w:p>
    <w:p w:rsidR="00292682" w:rsidRDefault="0087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Development of a system to automatically generate Test Procedures and Automated Test Scripts using Microsoft Word and </w:t>
      </w:r>
      <w:proofErr w:type="spellStart"/>
      <w:r>
        <w:rPr>
          <w:color w:val="000000"/>
          <w:sz w:val="20"/>
          <w:szCs w:val="20"/>
        </w:rPr>
        <w:t>AutoIt</w:t>
      </w:r>
      <w:proofErr w:type="spellEnd"/>
      <w:r>
        <w:rPr>
          <w:color w:val="000000"/>
          <w:sz w:val="20"/>
          <w:szCs w:val="20"/>
        </w:rPr>
        <w:t>.</w:t>
      </w:r>
    </w:p>
    <w:p w:rsidR="00292682" w:rsidRDefault="00292682">
      <w:pPr>
        <w:ind w:hanging="900"/>
        <w:rPr>
          <w:color w:val="333333"/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April 2009- August </w:t>
      </w:r>
      <w:proofErr w:type="gramStart"/>
      <w:r>
        <w:rPr>
          <w:color w:val="333333"/>
          <w:sz w:val="20"/>
          <w:szCs w:val="20"/>
        </w:rPr>
        <w:t xml:space="preserve">2009  </w:t>
      </w:r>
      <w:r>
        <w:rPr>
          <w:b/>
          <w:sz w:val="20"/>
          <w:szCs w:val="20"/>
        </w:rPr>
        <w:t>Software</w:t>
      </w:r>
      <w:proofErr w:type="gramEnd"/>
      <w:r>
        <w:rPr>
          <w:b/>
          <w:sz w:val="20"/>
          <w:szCs w:val="20"/>
        </w:rPr>
        <w:t xml:space="preserve"> Tester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sz w:val="20"/>
          <w:szCs w:val="20"/>
        </w:rPr>
        <w:t>LifeSouth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333333"/>
          <w:sz w:val="20"/>
          <w:szCs w:val="20"/>
        </w:rPr>
        <w:t>Gainesville, FL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Acted in the role of Software Tester, performing the software testing of FDA regulated client/server blood bank management software, developed in Microsoft Visual C++, PL/SQL and Oracle, using the Rational </w:t>
      </w:r>
      <w:proofErr w:type="spellStart"/>
      <w:r>
        <w:rPr>
          <w:color w:val="000000"/>
          <w:sz w:val="20"/>
          <w:szCs w:val="20"/>
        </w:rPr>
        <w:t>TeamTest</w:t>
      </w:r>
      <w:proofErr w:type="spellEnd"/>
      <w:r>
        <w:rPr>
          <w:color w:val="000000"/>
          <w:sz w:val="20"/>
          <w:szCs w:val="20"/>
        </w:rPr>
        <w:t xml:space="preserve"> suite of automated testing tools, including: Rational </w:t>
      </w:r>
      <w:proofErr w:type="spellStart"/>
      <w:r>
        <w:rPr>
          <w:color w:val="000000"/>
          <w:sz w:val="20"/>
          <w:szCs w:val="20"/>
        </w:rPr>
        <w:t>TestManager</w:t>
      </w:r>
      <w:proofErr w:type="spellEnd"/>
      <w:r>
        <w:rPr>
          <w:color w:val="000000"/>
          <w:sz w:val="20"/>
          <w:szCs w:val="20"/>
        </w:rPr>
        <w:t xml:space="preserve"> and Rational Robot.</w:t>
      </w:r>
      <w:proofErr w:type="gramEnd"/>
    </w:p>
    <w:p w:rsidR="00292682" w:rsidRDefault="00292682">
      <w:pPr>
        <w:ind w:hanging="900"/>
        <w:rPr>
          <w:color w:val="333333"/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July 2008</w:t>
      </w:r>
      <w:proofErr w:type="gramStart"/>
      <w:r>
        <w:rPr>
          <w:color w:val="333333"/>
          <w:sz w:val="20"/>
          <w:szCs w:val="20"/>
        </w:rPr>
        <w:t>.-</w:t>
      </w:r>
      <w:proofErr w:type="gramEnd"/>
      <w:r>
        <w:rPr>
          <w:color w:val="333333"/>
          <w:sz w:val="20"/>
          <w:szCs w:val="20"/>
        </w:rPr>
        <w:t xml:space="preserve"> April 2009 </w:t>
      </w:r>
      <w:r>
        <w:rPr>
          <w:b/>
          <w:sz w:val="20"/>
          <w:szCs w:val="20"/>
        </w:rPr>
        <w:t>Founder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I-ShopTheWorld.com </w:t>
      </w:r>
      <w:r>
        <w:rPr>
          <w:sz w:val="20"/>
          <w:szCs w:val="20"/>
        </w:rPr>
        <w:tab/>
        <w:t xml:space="preserve">    Melbourne Beach</w:t>
      </w:r>
      <w:r>
        <w:rPr>
          <w:color w:val="333333"/>
          <w:sz w:val="20"/>
          <w:szCs w:val="20"/>
        </w:rPr>
        <w:t>, FL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Founded, launched and managed a global online retail / e-commerce business.  </w:t>
      </w:r>
    </w:p>
    <w:p w:rsidR="00292682" w:rsidRDefault="00292682" w:rsidP="0087656E">
      <w:pPr>
        <w:rPr>
          <w:color w:val="333333"/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May 2006- July 2008     </w:t>
      </w:r>
      <w:r>
        <w:rPr>
          <w:b/>
          <w:sz w:val="20"/>
          <w:szCs w:val="20"/>
        </w:rPr>
        <w:t>Test Engineer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Harris </w:t>
      </w:r>
      <w:proofErr w:type="spellStart"/>
      <w:r>
        <w:rPr>
          <w:sz w:val="20"/>
          <w:szCs w:val="20"/>
        </w:rPr>
        <w:t>Stratex</w:t>
      </w:r>
      <w:proofErr w:type="spellEnd"/>
      <w:r>
        <w:rPr>
          <w:sz w:val="20"/>
          <w:szCs w:val="20"/>
        </w:rPr>
        <w:t xml:space="preserve"> Corporation </w:t>
      </w:r>
      <w:r>
        <w:rPr>
          <w:sz w:val="20"/>
          <w:szCs w:val="20"/>
        </w:rPr>
        <w:tab/>
      </w:r>
      <w:r>
        <w:rPr>
          <w:color w:val="333333"/>
          <w:sz w:val="20"/>
          <w:szCs w:val="20"/>
        </w:rPr>
        <w:t>Melbourne, FL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Acted in the role of Test Engineer, performing the automated software testing of client/server network management software.</w:t>
      </w:r>
      <w:proofErr w:type="gramEnd"/>
    </w:p>
    <w:p w:rsidR="00292682" w:rsidRDefault="00292682">
      <w:pPr>
        <w:rPr>
          <w:sz w:val="20"/>
          <w:szCs w:val="20"/>
        </w:rPr>
      </w:pPr>
    </w:p>
    <w:p w:rsidR="00292682" w:rsidRDefault="0087656E">
      <w:pPr>
        <w:ind w:left="-9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July 2004-September </w:t>
      </w:r>
      <w:proofErr w:type="gramStart"/>
      <w:r>
        <w:rPr>
          <w:color w:val="333333"/>
          <w:sz w:val="20"/>
          <w:szCs w:val="20"/>
        </w:rPr>
        <w:t xml:space="preserve">2005  </w:t>
      </w:r>
      <w:r>
        <w:rPr>
          <w:b/>
          <w:sz w:val="20"/>
          <w:szCs w:val="20"/>
        </w:rPr>
        <w:t>Senior</w:t>
      </w:r>
      <w:proofErr w:type="gramEnd"/>
      <w:r>
        <w:rPr>
          <w:b/>
          <w:sz w:val="20"/>
          <w:szCs w:val="20"/>
        </w:rPr>
        <w:t xml:space="preserve"> Software Test Analyst</w:t>
      </w:r>
      <w:r>
        <w:rPr>
          <w:b/>
          <w:sz w:val="20"/>
          <w:szCs w:val="20"/>
        </w:rPr>
        <w:tab/>
        <w:t xml:space="preserve">             </w:t>
      </w:r>
      <w:proofErr w:type="spellStart"/>
      <w:r>
        <w:rPr>
          <w:sz w:val="20"/>
          <w:szCs w:val="20"/>
        </w:rPr>
        <w:t>TEKSystems</w:t>
      </w:r>
      <w:proofErr w:type="spellEnd"/>
      <w:r>
        <w:rPr>
          <w:sz w:val="20"/>
          <w:szCs w:val="20"/>
        </w:rPr>
        <w:t xml:space="preserve"> / SGS               Kennedy Space Center</w:t>
      </w:r>
      <w:r>
        <w:rPr>
          <w:color w:val="333333"/>
          <w:sz w:val="20"/>
          <w:szCs w:val="20"/>
        </w:rPr>
        <w:t>, FL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Acted in the role of Senior Software Test Analyst performing the software testing of financial and business operations software using the Rational </w:t>
      </w:r>
      <w:proofErr w:type="spellStart"/>
      <w:r>
        <w:rPr>
          <w:color w:val="000000"/>
          <w:sz w:val="20"/>
          <w:szCs w:val="20"/>
        </w:rPr>
        <w:t>TeamTest</w:t>
      </w:r>
      <w:proofErr w:type="spellEnd"/>
      <w:r>
        <w:rPr>
          <w:color w:val="000000"/>
          <w:sz w:val="20"/>
          <w:szCs w:val="20"/>
        </w:rPr>
        <w:t xml:space="preserve"> suite of automated testing tools, including: Rational </w:t>
      </w:r>
      <w:proofErr w:type="spellStart"/>
      <w:r>
        <w:rPr>
          <w:color w:val="000000"/>
          <w:sz w:val="20"/>
          <w:szCs w:val="20"/>
        </w:rPr>
        <w:t>TestManager</w:t>
      </w:r>
      <w:proofErr w:type="spellEnd"/>
      <w:r>
        <w:rPr>
          <w:color w:val="000000"/>
          <w:sz w:val="20"/>
          <w:szCs w:val="20"/>
        </w:rPr>
        <w:t xml:space="preserve"> and Rational Robot.</w:t>
      </w:r>
      <w:proofErr w:type="gramEnd"/>
    </w:p>
    <w:p w:rsidR="00292682" w:rsidRDefault="00292682">
      <w:pPr>
        <w:ind w:hanging="900"/>
        <w:rPr>
          <w:color w:val="333333"/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proofErr w:type="gramStart"/>
      <w:r>
        <w:rPr>
          <w:color w:val="333333"/>
          <w:sz w:val="20"/>
          <w:szCs w:val="20"/>
        </w:rPr>
        <w:t xml:space="preserve">June 2002-March 2003     </w:t>
      </w:r>
      <w:r>
        <w:rPr>
          <w:b/>
          <w:sz w:val="20"/>
          <w:szCs w:val="20"/>
        </w:rPr>
        <w:t>Test Manager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e-Security, Inc.</w:t>
      </w:r>
      <w:proofErr w:type="gramEnd"/>
      <w:r>
        <w:rPr>
          <w:color w:val="333333"/>
          <w:sz w:val="20"/>
          <w:szCs w:val="20"/>
        </w:rPr>
        <w:t xml:space="preserve">                         Rockledge, FL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Acted in the role of Test Manager for the software testing of real-time network security management software, including the. </w:t>
      </w:r>
    </w:p>
    <w:p w:rsidR="00292682" w:rsidRDefault="0087656E">
      <w:pPr>
        <w:numPr>
          <w:ilvl w:val="0"/>
          <w:numId w:val="2"/>
        </w:numPr>
        <w:rPr>
          <w:color w:val="333333"/>
          <w:sz w:val="20"/>
          <w:szCs w:val="20"/>
        </w:rPr>
      </w:pPr>
      <w:r>
        <w:rPr>
          <w:sz w:val="20"/>
          <w:szCs w:val="20"/>
        </w:rPr>
        <w:t>Design development and implementation of an automated integrated testing architecture.</w:t>
      </w:r>
    </w:p>
    <w:p w:rsidR="00292682" w:rsidRDefault="0087656E">
      <w:pPr>
        <w:numPr>
          <w:ilvl w:val="0"/>
          <w:numId w:val="2"/>
        </w:numPr>
        <w:rPr>
          <w:color w:val="333333"/>
          <w:sz w:val="20"/>
          <w:szCs w:val="20"/>
        </w:rPr>
      </w:pPr>
      <w:r>
        <w:rPr>
          <w:sz w:val="20"/>
          <w:szCs w:val="20"/>
        </w:rPr>
        <w:t xml:space="preserve">Development of automated forward and reverse engineering capabilities between analysis, design, testing and documentation deliverables. </w:t>
      </w:r>
    </w:p>
    <w:p w:rsidR="00292682" w:rsidRDefault="0087656E">
      <w:pPr>
        <w:numPr>
          <w:ilvl w:val="0"/>
          <w:numId w:val="2"/>
        </w:numPr>
        <w:rPr>
          <w:color w:val="333333"/>
          <w:sz w:val="20"/>
          <w:szCs w:val="20"/>
        </w:rPr>
      </w:pPr>
      <w:r>
        <w:rPr>
          <w:sz w:val="20"/>
          <w:szCs w:val="20"/>
        </w:rPr>
        <w:t xml:space="preserve">Development of automated metrics and software component relationship tracking and reporting.  </w:t>
      </w:r>
    </w:p>
    <w:p w:rsidR="00292682" w:rsidRDefault="00292682">
      <w:pPr>
        <w:widowControl w:val="0"/>
        <w:tabs>
          <w:tab w:val="left" w:pos="4500"/>
        </w:tabs>
        <w:rPr>
          <w:color w:val="333333"/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Feb. 1999-June 2002     </w:t>
      </w:r>
      <w:r>
        <w:rPr>
          <w:b/>
          <w:sz w:val="20"/>
          <w:szCs w:val="20"/>
        </w:rPr>
        <w:t>Test Manager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Harris Corporation</w:t>
      </w:r>
      <w:r>
        <w:rPr>
          <w:color w:val="333333"/>
          <w:sz w:val="20"/>
          <w:szCs w:val="20"/>
        </w:rPr>
        <w:t xml:space="preserve">                             Melbourne, FL</w:t>
      </w:r>
    </w:p>
    <w:p w:rsidR="00292682" w:rsidRDefault="0087656E">
      <w:pPr>
        <w:numPr>
          <w:ilvl w:val="0"/>
          <w:numId w:val="2"/>
        </w:numPr>
        <w:rPr>
          <w:color w:val="333333"/>
          <w:sz w:val="20"/>
          <w:szCs w:val="20"/>
        </w:rPr>
      </w:pPr>
      <w:r>
        <w:rPr>
          <w:sz w:val="20"/>
          <w:szCs w:val="20"/>
        </w:rPr>
        <w:t>Acted in the role of Test Department Manager, with both budgetary and human resource responsibilities, for the software testing of real-time network management and telecommunications software including the design, development and implementation of an integrated automated testing architecture.</w:t>
      </w:r>
    </w:p>
    <w:p w:rsidR="00292682" w:rsidRDefault="0087656E">
      <w:pPr>
        <w:numPr>
          <w:ilvl w:val="0"/>
          <w:numId w:val="1"/>
        </w:numPr>
        <w:rPr>
          <w:color w:val="333333"/>
          <w:sz w:val="20"/>
          <w:szCs w:val="20"/>
        </w:rPr>
      </w:pPr>
      <w:r>
        <w:rPr>
          <w:sz w:val="20"/>
          <w:szCs w:val="20"/>
        </w:rPr>
        <w:t>Acted in the role of Project Manager for software development projects for the development of real-time telecommunications software.</w:t>
      </w:r>
    </w:p>
    <w:p w:rsidR="00292682" w:rsidRDefault="00292682">
      <w:pPr>
        <w:ind w:left="360"/>
        <w:rPr>
          <w:color w:val="333333"/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Aug. 1998-Feb. 1999     </w:t>
      </w:r>
      <w:r>
        <w:rPr>
          <w:b/>
          <w:sz w:val="20"/>
          <w:szCs w:val="20"/>
        </w:rPr>
        <w:t>Y2K Consultant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Renaissance Worldwide</w:t>
      </w:r>
      <w:r>
        <w:rPr>
          <w:color w:val="333333"/>
          <w:sz w:val="20"/>
          <w:szCs w:val="20"/>
        </w:rPr>
        <w:t xml:space="preserve">                         Orlando, FL</w:t>
      </w:r>
    </w:p>
    <w:p w:rsidR="00292682" w:rsidRDefault="008765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Participated in the Year 2000 project for a major theme park and entertainment company in the testing of business unit systems.</w:t>
      </w:r>
      <w:proofErr w:type="gramEnd"/>
    </w:p>
    <w:p w:rsidR="00292682" w:rsidRDefault="00292682">
      <w:pPr>
        <w:widowControl w:val="0"/>
        <w:tabs>
          <w:tab w:val="left" w:pos="4500"/>
        </w:tabs>
        <w:ind w:left="-900"/>
        <w:rPr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May 1994-Feb. 1998     </w:t>
      </w:r>
      <w:r>
        <w:rPr>
          <w:b/>
          <w:sz w:val="20"/>
          <w:szCs w:val="20"/>
        </w:rPr>
        <w:t>Certified, Senior Consultant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IBM Corporation / Global Services              </w:t>
      </w:r>
      <w:r>
        <w:rPr>
          <w:color w:val="333333"/>
          <w:sz w:val="20"/>
          <w:szCs w:val="20"/>
        </w:rPr>
        <w:t>Birmingham, AL</w:t>
      </w:r>
    </w:p>
    <w:p w:rsidR="00292682" w:rsidRDefault="008765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Provided a wide variety Application Solutions Consulting - Life Cycle services to clients in various industries.</w:t>
      </w:r>
      <w:proofErr w:type="gramEnd"/>
    </w:p>
    <w:p w:rsidR="00292682" w:rsidRDefault="00292682">
      <w:pPr>
        <w:widowControl w:val="0"/>
        <w:tabs>
          <w:tab w:val="left" w:pos="4500"/>
        </w:tabs>
        <w:ind w:left="-900"/>
        <w:rPr>
          <w:rFonts w:ascii="Verdana" w:eastAsia="Verdana" w:hAnsi="Verdana" w:cs="Verdana"/>
          <w:color w:val="333333"/>
          <w:sz w:val="20"/>
          <w:szCs w:val="20"/>
        </w:rPr>
      </w:pPr>
    </w:p>
    <w:p w:rsidR="00292682" w:rsidRDefault="0087656E">
      <w:pPr>
        <w:ind w:hanging="9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May 1990-May 1994     </w:t>
      </w:r>
      <w:r>
        <w:rPr>
          <w:b/>
          <w:sz w:val="20"/>
          <w:szCs w:val="20"/>
        </w:rPr>
        <w:t>Research Systems Engineer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Electronic Data Systems (EDS)                 </w:t>
      </w:r>
      <w:r>
        <w:rPr>
          <w:b/>
          <w:sz w:val="20"/>
          <w:szCs w:val="20"/>
        </w:rPr>
        <w:t xml:space="preserve">              </w:t>
      </w:r>
      <w:r>
        <w:rPr>
          <w:color w:val="333333"/>
          <w:sz w:val="20"/>
          <w:szCs w:val="20"/>
        </w:rPr>
        <w:t>Plano, TX</w:t>
      </w:r>
    </w:p>
    <w:p w:rsidR="00292682" w:rsidRDefault="0087656E">
      <w:pPr>
        <w:widowControl w:val="0"/>
        <w:numPr>
          <w:ilvl w:val="0"/>
          <w:numId w:val="1"/>
        </w:numPr>
        <w:tabs>
          <w:tab w:val="left" w:pos="4500"/>
        </w:tabs>
        <w:ind w:right="540"/>
        <w:rPr>
          <w:sz w:val="20"/>
          <w:szCs w:val="20"/>
        </w:rPr>
      </w:pPr>
      <w:r>
        <w:rPr>
          <w:sz w:val="20"/>
          <w:szCs w:val="20"/>
        </w:rPr>
        <w:t xml:space="preserve">Facilitated Joint Requirements Modeling (JRM) / Joint Application Design (JAD) sessions employing EDS System Life Cycle Rapid Iterative Systems Engineering (SLC-RISE) methodology. </w:t>
      </w:r>
    </w:p>
    <w:p w:rsidR="00292682" w:rsidRDefault="0087656E">
      <w:pPr>
        <w:widowControl w:val="0"/>
        <w:numPr>
          <w:ilvl w:val="0"/>
          <w:numId w:val="1"/>
        </w:numPr>
        <w:tabs>
          <w:tab w:val="left" w:pos="4500"/>
        </w:tabs>
        <w:ind w:right="540"/>
        <w:rPr>
          <w:sz w:val="20"/>
          <w:szCs w:val="20"/>
        </w:rPr>
      </w:pPr>
      <w:r>
        <w:rPr>
          <w:sz w:val="20"/>
          <w:szCs w:val="20"/>
        </w:rPr>
        <w:t>Developed prototypes for Computer Assisted Software Engineering (CASE) tools using meta-CASE tools.</w:t>
      </w:r>
    </w:p>
    <w:p w:rsidR="00292682" w:rsidRDefault="0087656E">
      <w:pPr>
        <w:widowControl w:val="0"/>
        <w:numPr>
          <w:ilvl w:val="0"/>
          <w:numId w:val="1"/>
        </w:numPr>
        <w:tabs>
          <w:tab w:val="left" w:pos="4500"/>
        </w:tabs>
        <w:ind w:right="540"/>
        <w:rPr>
          <w:sz w:val="20"/>
          <w:szCs w:val="20"/>
        </w:rPr>
      </w:pPr>
      <w:r>
        <w:rPr>
          <w:sz w:val="20"/>
          <w:szCs w:val="20"/>
        </w:rPr>
        <w:t>Participated in the development and roll out of the consolidated data and process modeling methodologies for EDS’s System Life Cycle (SLC) methodology.</w:t>
      </w:r>
    </w:p>
    <w:p w:rsidR="0087656E" w:rsidRDefault="0087656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92682" w:rsidRDefault="00292682">
      <w:pPr>
        <w:widowControl w:val="0"/>
        <w:tabs>
          <w:tab w:val="left" w:pos="4500"/>
        </w:tabs>
        <w:ind w:right="540"/>
        <w:rPr>
          <w:sz w:val="20"/>
          <w:szCs w:val="20"/>
        </w:rPr>
      </w:pPr>
    </w:p>
    <w:p w:rsidR="00292682" w:rsidRDefault="0087656E">
      <w:pPr>
        <w:widowControl w:val="0"/>
        <w:tabs>
          <w:tab w:val="left" w:pos="351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Academic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Credentials</w:t>
      </w:r>
    </w:p>
    <w:p w:rsidR="00292682" w:rsidRDefault="00292682">
      <w:pPr>
        <w:widowControl w:val="0"/>
        <w:tabs>
          <w:tab w:val="left" w:pos="3510"/>
        </w:tabs>
        <w:rPr>
          <w:sz w:val="20"/>
          <w:szCs w:val="20"/>
        </w:rPr>
      </w:pP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-9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Kalamazoo College, Kalamazoo, Michigan </w:t>
      </w:r>
      <w:r>
        <w:rPr>
          <w:color w:val="000000"/>
          <w:sz w:val="20"/>
          <w:szCs w:val="20"/>
        </w:rPr>
        <w:tab/>
        <w:t xml:space="preserve">Bachelor of Arts in Computer Science and Physics, 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ind w:left="-900"/>
        <w:rPr>
          <w:color w:val="000000"/>
        </w:rPr>
      </w:pPr>
      <w:r>
        <w:rPr>
          <w:color w:val="000000"/>
          <w:sz w:val="20"/>
          <w:szCs w:val="20"/>
        </w:rPr>
        <w:t>Michigan State University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One year of Ph.D. program in Physics</w:t>
      </w:r>
    </w:p>
    <w:p w:rsidR="00292682" w:rsidRDefault="0087656E">
      <w:pPr>
        <w:pBdr>
          <w:top w:val="nil"/>
          <w:left w:val="nil"/>
          <w:bottom w:val="nil"/>
          <w:right w:val="nil"/>
          <w:between w:val="nil"/>
        </w:pBdr>
        <w:ind w:left="-9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Webster University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Completion of several courses of MBA program</w:t>
      </w:r>
    </w:p>
    <w:p w:rsidR="00292682" w:rsidRDefault="00292682">
      <w:pPr>
        <w:widowControl w:val="0"/>
        <w:tabs>
          <w:tab w:val="left" w:pos="3510"/>
        </w:tabs>
      </w:pPr>
    </w:p>
    <w:sectPr w:rsidR="00292682">
      <w:pgSz w:w="12240" w:h="15840"/>
      <w:pgMar w:top="1166" w:right="720" w:bottom="1440" w:left="19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DAB"/>
    <w:multiLevelType w:val="multilevel"/>
    <w:tmpl w:val="CA92F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1F30061"/>
    <w:multiLevelType w:val="multilevel"/>
    <w:tmpl w:val="57F0F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E363BA2"/>
    <w:multiLevelType w:val="multilevel"/>
    <w:tmpl w:val="F7FC0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2682"/>
    <w:rsid w:val="00292682"/>
    <w:rsid w:val="0087656E"/>
    <w:rsid w:val="00B5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widowControl w:val="0"/>
      <w:tabs>
        <w:tab w:val="left" w:pos="3510"/>
      </w:tabs>
      <w:ind w:left="-900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outlineLvl w:val="1"/>
    </w:pPr>
    <w:rPr>
      <w:rFonts w:ascii="Arimo" w:eastAsia="Arimo" w:hAnsi="Arimo" w:cs="Arimo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widowControl w:val="0"/>
      <w:tabs>
        <w:tab w:val="left" w:pos="8280"/>
      </w:tabs>
      <w:ind w:left="-1170"/>
      <w:jc w:val="center"/>
      <w:outlineLvl w:val="2"/>
    </w:pPr>
    <w:rPr>
      <w:rFonts w:ascii="Lucida Bright" w:eastAsia="Lucida Bright" w:hAnsi="Lucida Bright" w:cs="Lucida Bright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widowControl w:val="0"/>
      <w:tabs>
        <w:tab w:val="left" w:pos="3510"/>
      </w:tabs>
      <w:jc w:val="center"/>
      <w:outlineLvl w:val="3"/>
    </w:pPr>
    <w:rPr>
      <w:b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widowControl w:val="0"/>
      <w:tabs>
        <w:tab w:val="left" w:pos="3510"/>
      </w:tabs>
      <w:ind w:left="-900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outlineLvl w:val="1"/>
    </w:pPr>
    <w:rPr>
      <w:rFonts w:ascii="Arimo" w:eastAsia="Arimo" w:hAnsi="Arimo" w:cs="Arimo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widowControl w:val="0"/>
      <w:tabs>
        <w:tab w:val="left" w:pos="8280"/>
      </w:tabs>
      <w:ind w:left="-1170"/>
      <w:jc w:val="center"/>
      <w:outlineLvl w:val="2"/>
    </w:pPr>
    <w:rPr>
      <w:rFonts w:ascii="Lucida Bright" w:eastAsia="Lucida Bright" w:hAnsi="Lucida Bright" w:cs="Lucida Bright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widowControl w:val="0"/>
      <w:tabs>
        <w:tab w:val="left" w:pos="3510"/>
      </w:tabs>
      <w:jc w:val="center"/>
      <w:outlineLvl w:val="3"/>
    </w:pPr>
    <w:rPr>
      <w:b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vcf.com/resumes/msdbio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evcf.com/resumes/msdtechsu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DeVries@TheVCF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1532</Words>
  <Characters>8734</Characters>
  <Application>Microsoft Office Word</Application>
  <DocSecurity>0</DocSecurity>
  <Lines>72</Lines>
  <Paragraphs>20</Paragraphs>
  <ScaleCrop>false</ScaleCrop>
  <Company>HP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</cp:lastModifiedBy>
  <cp:revision>3</cp:revision>
  <dcterms:created xsi:type="dcterms:W3CDTF">2025-01-23T12:04:00Z</dcterms:created>
  <dcterms:modified xsi:type="dcterms:W3CDTF">2025-01-25T23:12:00Z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d23e41f3-9ad2-4006-8b56-c2b565b33c44</vt:lpwstr>
  </property>
  <property fmtid="{D5CDD505-2E9C-101B-9397-08002B2CF9AE}" pid="3" name="CLASSIFICATION">
    <vt:lpwstr>General</vt:lpwstr>
  </property>
</Properties>
</file>